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E11" w:rsidRDefault="00E74E11" w:rsidP="00CB0AB2">
      <w:pPr>
        <w:rPr>
          <w:b/>
        </w:rPr>
      </w:pPr>
      <w:r>
        <w:rPr>
          <w:b/>
        </w:rPr>
        <w:t>PROGRAMMA SVOLTO</w:t>
      </w:r>
      <w:r>
        <w:t xml:space="preserve"> </w:t>
      </w:r>
      <w:r w:rsidR="00A16D9E">
        <w:fldChar w:fldCharType="begin"/>
      </w:r>
      <w:r w:rsidR="00A16D9E">
        <w:instrText xml:space="preserve"> </w:instrText>
      </w:r>
      <w:r w:rsidR="00A16D9E">
        <w:instrText>INCLUDEPICTURE  "http://upload.wikimedia.org/wikipedia/commons/6/6f/Struttura_della_cellula_animale.svg" \* MERGEFORMATINET</w:instrText>
      </w:r>
      <w:r w:rsidR="00A16D9E">
        <w:instrText xml:space="preserve"> </w:instrText>
      </w:r>
      <w:r w:rsidR="00A16D9E">
        <w:fldChar w:fldCharType="separate"/>
      </w:r>
      <w:r w:rsidR="00A16D9E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>
            <v:imagedata r:id="rId6" r:href="rId7"/>
          </v:shape>
        </w:pict>
      </w:r>
      <w:r w:rsidR="00A16D9E">
        <w:fldChar w:fldCharType="end"/>
      </w:r>
      <w:r w:rsidR="00A16D9E">
        <w:fldChar w:fldCharType="begin"/>
      </w:r>
      <w:r w:rsidR="00A16D9E">
        <w:instrText xml:space="preserve"> </w:instrText>
      </w:r>
      <w:r w:rsidR="00A16D9E">
        <w:instrText>INCLUDEPICTURE  "http://www.multytheme.com/cultura/lacellula/images/Cellula_Eucariota.jpg" \* MERGEFORMATINET</w:instrText>
      </w:r>
      <w:r w:rsidR="00A16D9E">
        <w:instrText xml:space="preserve"> </w:instrText>
      </w:r>
      <w:r w:rsidR="00A16D9E">
        <w:fldChar w:fldCharType="separate"/>
      </w:r>
      <w:r w:rsidR="00A16D9E">
        <w:pict>
          <v:shape id="_x0000_i1026" type="#_x0000_t75" alt="" style="width:195.75pt;height:135pt">
            <v:imagedata r:id="rId8" r:href="rId9"/>
          </v:shape>
        </w:pict>
      </w:r>
      <w:r w:rsidR="00A16D9E">
        <w:fldChar w:fldCharType="end"/>
      </w:r>
    </w:p>
    <w:p w:rsidR="00E74E11" w:rsidRDefault="00E74E11" w:rsidP="00CB0AB2">
      <w:pPr>
        <w:rPr>
          <w:b/>
        </w:rPr>
      </w:pPr>
      <w:r>
        <w:rPr>
          <w:b/>
        </w:rPr>
        <w:t>di</w:t>
      </w:r>
    </w:p>
    <w:p w:rsidR="00E74E11" w:rsidRDefault="00E74E11" w:rsidP="00CB0AB2">
      <w:pPr>
        <w:rPr>
          <w:b/>
        </w:rPr>
      </w:pPr>
      <w:r>
        <w:rPr>
          <w:b/>
        </w:rPr>
        <w:t>SCIENZE NATURALI</w:t>
      </w:r>
    </w:p>
    <w:p w:rsidR="00E74E11" w:rsidRDefault="00E74E11" w:rsidP="005E2D89">
      <w:pPr>
        <w:rPr>
          <w:b/>
        </w:rPr>
      </w:pPr>
      <w:r>
        <w:rPr>
          <w:b/>
        </w:rPr>
        <w:t>a.s. 2013/2014</w:t>
      </w:r>
    </w:p>
    <w:p w:rsidR="00E74E11" w:rsidRDefault="00E74E11" w:rsidP="005E2D89">
      <w:pPr>
        <w:rPr>
          <w:b/>
        </w:rPr>
      </w:pPr>
    </w:p>
    <w:p w:rsidR="00E74E11" w:rsidRDefault="00E74E11" w:rsidP="007B1011">
      <w:pPr>
        <w:spacing w:line="360" w:lineRule="auto"/>
        <w:jc w:val="both"/>
        <w:rPr>
          <w:b/>
        </w:rPr>
      </w:pPr>
      <w:r>
        <w:rPr>
          <w:b/>
        </w:rPr>
        <w:t>Classe II L         Prof.ssa G.Grassa</w:t>
      </w:r>
    </w:p>
    <w:p w:rsidR="00E74E11" w:rsidRDefault="00E74E11" w:rsidP="007B1011">
      <w:pPr>
        <w:spacing w:line="360" w:lineRule="auto"/>
        <w:jc w:val="both"/>
      </w:pPr>
      <w:r>
        <w:t>Facendo riferimento alla riunione di dipartimento del nove Settembre 2013 ed a quanto programmato, sono stati svolti i seguenti argomenti:</w:t>
      </w:r>
    </w:p>
    <w:p w:rsidR="00E74E11" w:rsidRDefault="00E74E11" w:rsidP="005E2D89">
      <w:pPr>
        <w:ind w:left="360"/>
        <w:jc w:val="both"/>
      </w:pPr>
      <w:r>
        <w:rPr>
          <w:i/>
        </w:rPr>
        <w:t>Modulo A- Unità 1: le basi chimiche della vita</w:t>
      </w:r>
      <w:r>
        <w:t>:</w:t>
      </w:r>
    </w:p>
    <w:p w:rsidR="00E74E11" w:rsidRPr="00563650" w:rsidRDefault="00E74E11" w:rsidP="005E2D89">
      <w:pPr>
        <w:ind w:left="360"/>
        <w:jc w:val="both"/>
      </w:pPr>
      <w:r>
        <w:t>Introduzione allo studio della biologia- metodo scientifico-esperimento di Pasteur- evoluzione- esperimento di Miller/Urey</w:t>
      </w:r>
    </w:p>
    <w:p w:rsidR="00E74E11" w:rsidRPr="005E2D89" w:rsidRDefault="00E74E11" w:rsidP="005E2D89">
      <w:pPr>
        <w:ind w:left="360"/>
        <w:jc w:val="both"/>
        <w:rPr>
          <w:i/>
        </w:rPr>
      </w:pPr>
      <w:r>
        <w:t xml:space="preserve"> La chimica e la vita:</w:t>
      </w:r>
    </w:p>
    <w:p w:rsidR="00E74E11" w:rsidRDefault="00E74E11" w:rsidP="005E2D89">
      <w:pPr>
        <w:tabs>
          <w:tab w:val="left" w:pos="3884"/>
        </w:tabs>
        <w:jc w:val="both"/>
      </w:pPr>
      <w:r>
        <w:t xml:space="preserve">       L’importanza dell’acqua per gli esseri viventi, l’acqua come solvente, il comportamento    anomalo del ghiaccio,conseguenze del legame a idrogeno</w:t>
      </w:r>
    </w:p>
    <w:p w:rsidR="00E74E11" w:rsidRDefault="00E74E11" w:rsidP="005E2D89">
      <w:pPr>
        <w:tabs>
          <w:tab w:val="left" w:pos="3884"/>
        </w:tabs>
        <w:jc w:val="both"/>
      </w:pPr>
      <w:r>
        <w:t xml:space="preserve">      - mole</w:t>
      </w:r>
    </w:p>
    <w:p w:rsidR="00E74E11" w:rsidRDefault="00E74E11" w:rsidP="005E2D89">
      <w:pPr>
        <w:tabs>
          <w:tab w:val="left" w:pos="2880"/>
        </w:tabs>
        <w:jc w:val="both"/>
      </w:pPr>
      <w:r>
        <w:t xml:space="preserve">       Gli acidi e le basi acidità e basicità di una soluzione: la scala del pH</w:t>
      </w:r>
    </w:p>
    <w:p w:rsidR="00E74E11" w:rsidRDefault="00E74E11" w:rsidP="005E2D89">
      <w:pPr>
        <w:tabs>
          <w:tab w:val="left" w:pos="2880"/>
        </w:tabs>
        <w:jc w:val="both"/>
      </w:pPr>
      <w:r>
        <w:t xml:space="preserve">       Il carbonio elemento base del mondo vivente: la capacità del carbonio di formare legami covalenti, catene e anelli di carbonio</w:t>
      </w:r>
    </w:p>
    <w:p w:rsidR="00E74E11" w:rsidRDefault="00E74E11" w:rsidP="005E2D89">
      <w:pPr>
        <w:tabs>
          <w:tab w:val="left" w:pos="2880"/>
        </w:tabs>
        <w:jc w:val="both"/>
      </w:pPr>
      <w:r>
        <w:t xml:space="preserve">       Gruppi funzionali</w:t>
      </w:r>
    </w:p>
    <w:p w:rsidR="00E74E11" w:rsidRDefault="00E74E11" w:rsidP="005E2D89">
      <w:pPr>
        <w:tabs>
          <w:tab w:val="left" w:pos="2160"/>
        </w:tabs>
        <w:jc w:val="both"/>
      </w:pPr>
      <w:r>
        <w:t xml:space="preserve">       Glucidi semplici e complessi</w:t>
      </w:r>
    </w:p>
    <w:p w:rsidR="00E74E11" w:rsidRDefault="00E74E11" w:rsidP="005E2D89">
      <w:pPr>
        <w:tabs>
          <w:tab w:val="left" w:pos="2160"/>
        </w:tabs>
        <w:jc w:val="both"/>
      </w:pPr>
      <w:r>
        <w:t xml:space="preserve">       Lipidi: gliceridi. Acidi grassi saturi e insaturi, oli e grassi, utilizzo ed immagazzinamento dell’energia di lipidi e carboidrati, steroidi, fosfolipidi.</w:t>
      </w:r>
    </w:p>
    <w:p w:rsidR="00E74E11" w:rsidRDefault="00E74E11" w:rsidP="007B1011">
      <w:pPr>
        <w:tabs>
          <w:tab w:val="left" w:pos="2160"/>
        </w:tabs>
        <w:jc w:val="both"/>
      </w:pPr>
      <w:r>
        <w:t xml:space="preserve">        Le proteine: la forma di una proteina è essenziale per la sua funzione, lipoproteine e glicoproteine</w:t>
      </w:r>
    </w:p>
    <w:p w:rsidR="00E74E11" w:rsidRDefault="00E74E11" w:rsidP="005E2D89">
      <w:pPr>
        <w:tabs>
          <w:tab w:val="left" w:pos="2160"/>
        </w:tabs>
        <w:jc w:val="both"/>
      </w:pPr>
      <w:r>
        <w:t xml:space="preserve">        Gli acidi nucleici: struttura nucleotidi.</w:t>
      </w:r>
    </w:p>
    <w:p w:rsidR="00E74E11" w:rsidRDefault="00E74E11" w:rsidP="005E2D89">
      <w:pPr>
        <w:tabs>
          <w:tab w:val="left" w:pos="2160"/>
        </w:tabs>
        <w:jc w:val="both"/>
      </w:pPr>
      <w:r>
        <w:t xml:space="preserve">        Dai grassi trans agli omega-3: grassi e salute ( lettura)</w:t>
      </w:r>
    </w:p>
    <w:p w:rsidR="00E74E11" w:rsidRDefault="00E74E11" w:rsidP="00563650">
      <w:pPr>
        <w:jc w:val="both"/>
        <w:rPr>
          <w:i/>
        </w:rPr>
      </w:pPr>
      <w:r>
        <w:rPr>
          <w:i/>
        </w:rPr>
        <w:t xml:space="preserve">Modulo A- Unità 3: la cellula </w:t>
      </w:r>
    </w:p>
    <w:p w:rsidR="00E74E11" w:rsidRDefault="00E74E11" w:rsidP="005E2D89">
      <w:pPr>
        <w:tabs>
          <w:tab w:val="left" w:pos="2796"/>
        </w:tabs>
        <w:jc w:val="both"/>
      </w:pPr>
      <w:r>
        <w:t xml:space="preserve">           Le cellule unità funzionali degli esseri viventi</w:t>
      </w:r>
    </w:p>
    <w:p w:rsidR="00E74E11" w:rsidRDefault="00E74E11" w:rsidP="005E2D89">
      <w:pPr>
        <w:tabs>
          <w:tab w:val="left" w:pos="2796"/>
        </w:tabs>
        <w:jc w:val="both"/>
      </w:pPr>
      <w:r>
        <w:t xml:space="preserve">           Le cellule procariote ed eucariote</w:t>
      </w:r>
    </w:p>
    <w:p w:rsidR="00E74E11" w:rsidRDefault="00E74E11" w:rsidP="005E2D89">
      <w:pPr>
        <w:tabs>
          <w:tab w:val="left" w:pos="2796"/>
        </w:tabs>
        <w:jc w:val="both"/>
      </w:pPr>
      <w:r>
        <w:t xml:space="preserve">           La teoria cellulare ( lettura)</w:t>
      </w:r>
    </w:p>
    <w:p w:rsidR="00E74E11" w:rsidRDefault="00E74E11" w:rsidP="005E2D89">
      <w:pPr>
        <w:jc w:val="both"/>
      </w:pPr>
      <w:r>
        <w:t xml:space="preserve">           L’RNA-messaggero, i ribosomi,il reticolo endoplasmatico ruvido, diverse sedi per i ribosomi, il nucleolo,le vescicole di trasporto, l’apparato di Golgi, le altre strutture cellulari, il citoscheletro</w:t>
      </w:r>
    </w:p>
    <w:p w:rsidR="00E74E11" w:rsidRDefault="00E74E11" w:rsidP="005E2D89">
      <w:pPr>
        <w:tabs>
          <w:tab w:val="left" w:pos="2796"/>
        </w:tabs>
        <w:jc w:val="both"/>
      </w:pPr>
      <w:r>
        <w:t xml:space="preserve">           La cellula animale e vegetale a confronto</w:t>
      </w:r>
    </w:p>
    <w:p w:rsidR="00E74E11" w:rsidRDefault="00E74E11" w:rsidP="005E2D89">
      <w:pPr>
        <w:tabs>
          <w:tab w:val="left" w:pos="2796"/>
        </w:tabs>
        <w:jc w:val="both"/>
      </w:pPr>
      <w:r>
        <w:t xml:space="preserve">           La cellula e i sistemi di trasporto, osmosi</w:t>
      </w:r>
    </w:p>
    <w:p w:rsidR="00E74E11" w:rsidRDefault="00E74E11" w:rsidP="005E2D89">
      <w:pPr>
        <w:tabs>
          <w:tab w:val="left" w:pos="2796"/>
        </w:tabs>
        <w:jc w:val="both"/>
      </w:pPr>
      <w:r>
        <w:t xml:space="preserve">           </w:t>
      </w:r>
    </w:p>
    <w:p w:rsidR="00E74E11" w:rsidRDefault="00E74E11" w:rsidP="005E2D89">
      <w:pPr>
        <w:tabs>
          <w:tab w:val="left" w:pos="2796"/>
        </w:tabs>
        <w:jc w:val="both"/>
      </w:pPr>
      <w:r>
        <w:t xml:space="preserve">          </w:t>
      </w:r>
    </w:p>
    <w:p w:rsidR="00E74E11" w:rsidRPr="00563650" w:rsidRDefault="00E74E11" w:rsidP="005E2D89">
      <w:pPr>
        <w:tabs>
          <w:tab w:val="left" w:pos="2796"/>
        </w:tabs>
        <w:jc w:val="both"/>
      </w:pPr>
      <w:r>
        <w:t xml:space="preserve"> </w:t>
      </w:r>
      <w:r w:rsidRPr="004D657D">
        <w:rPr>
          <w:b/>
        </w:rPr>
        <w:t>Attività di laboratorio</w:t>
      </w:r>
    </w:p>
    <w:p w:rsidR="00E74E11" w:rsidRPr="00563650" w:rsidRDefault="00E74E11" w:rsidP="00563650">
      <w:pPr>
        <w:jc w:val="both"/>
        <w:rPr>
          <w:i/>
        </w:rPr>
      </w:pPr>
      <w:r>
        <w:t>- Microscopio: descrizione ed uso</w:t>
      </w:r>
    </w:p>
    <w:p w:rsidR="00E74E11" w:rsidRDefault="00E74E11" w:rsidP="004D657D">
      <w:pPr>
        <w:tabs>
          <w:tab w:val="left" w:pos="1440"/>
        </w:tabs>
        <w:jc w:val="both"/>
      </w:pPr>
      <w:r>
        <w:t>-osservazione di preparati microscopici ( morfologia cellulare)</w:t>
      </w:r>
    </w:p>
    <w:p w:rsidR="00E74E11" w:rsidRDefault="00E74E11" w:rsidP="004D657D">
      <w:pPr>
        <w:tabs>
          <w:tab w:val="left" w:pos="1440"/>
        </w:tabs>
        <w:jc w:val="both"/>
      </w:pPr>
      <w:r>
        <w:t>- Determinazione del pH di alcune sostanze: cartine al tornasole, cartine di indicatore universale, indicatore universale liquido</w:t>
      </w:r>
    </w:p>
    <w:p w:rsidR="00E74E11" w:rsidRDefault="00E74E11" w:rsidP="004D657D">
      <w:pPr>
        <w:tabs>
          <w:tab w:val="left" w:pos="1440"/>
        </w:tabs>
        <w:jc w:val="both"/>
      </w:pPr>
      <w:r>
        <w:lastRenderedPageBreak/>
        <w:t>Approfondimento: nell’ambito delle attività proposte da “Palermolegge”, Le donne scienziate, approfondimento su Lynn Margulis e la teoria dell’endosimbiosi.</w:t>
      </w:r>
    </w:p>
    <w:p w:rsidR="00E74E11" w:rsidRDefault="00E74E11" w:rsidP="008C3CC6">
      <w:pPr>
        <w:tabs>
          <w:tab w:val="left" w:pos="1440"/>
        </w:tabs>
        <w:jc w:val="both"/>
      </w:pPr>
      <w:r>
        <w:t>- riconoscimento amido-glucosio-lipidi-proteine</w:t>
      </w:r>
    </w:p>
    <w:p w:rsidR="00E74E11" w:rsidRDefault="00E74E11" w:rsidP="008C3CC6">
      <w:pPr>
        <w:tabs>
          <w:tab w:val="left" w:pos="1440"/>
        </w:tabs>
        <w:jc w:val="both"/>
      </w:pPr>
    </w:p>
    <w:p w:rsidR="00E74E11" w:rsidRPr="005D695A" w:rsidRDefault="00E74E11" w:rsidP="005D695A">
      <w:pPr>
        <w:tabs>
          <w:tab w:val="left" w:pos="1440"/>
        </w:tabs>
        <w:jc w:val="both"/>
      </w:pPr>
    </w:p>
    <w:p w:rsidR="00E74E11" w:rsidRDefault="00E74E11" w:rsidP="007B1011">
      <w:pPr>
        <w:jc w:val="both"/>
        <w:rPr>
          <w:b/>
        </w:rPr>
      </w:pPr>
      <w:r>
        <w:t xml:space="preserve">Libro di testo:  </w:t>
      </w:r>
      <w:r>
        <w:rPr>
          <w:b/>
        </w:rPr>
        <w:t>BIOLOGIA   la scienza della vita A-B-C  David Sadava Ed.Zanichelli</w:t>
      </w:r>
    </w:p>
    <w:p w:rsidR="00E74E11" w:rsidRDefault="00E74E11" w:rsidP="007B1011">
      <w:pPr>
        <w:jc w:val="both"/>
        <w:rPr>
          <w:b/>
        </w:rPr>
      </w:pPr>
    </w:p>
    <w:p w:rsidR="00E74E11" w:rsidRDefault="00E74E11" w:rsidP="007B1011">
      <w:pPr>
        <w:jc w:val="both"/>
        <w:rPr>
          <w:b/>
        </w:rPr>
      </w:pPr>
    </w:p>
    <w:p w:rsidR="00E74E11" w:rsidRDefault="00E74E11" w:rsidP="004156F8">
      <w:pPr>
        <w:jc w:val="both"/>
        <w:rPr>
          <w:b/>
        </w:rPr>
      </w:pPr>
      <w:r>
        <w:rPr>
          <w:b/>
        </w:rPr>
        <w:t>Palermo  04/06/2014                                                                              Prof.ssa G.Grassa</w:t>
      </w:r>
    </w:p>
    <w:p w:rsidR="00E74E11" w:rsidRDefault="00E74E11" w:rsidP="004156F8">
      <w:pPr>
        <w:jc w:val="both"/>
        <w:rPr>
          <w:b/>
        </w:rPr>
      </w:pPr>
      <w:bookmarkStart w:id="0" w:name="_GoBack"/>
      <w:bookmarkEnd w:id="0"/>
    </w:p>
    <w:p w:rsidR="00E74E11" w:rsidRPr="007B1011" w:rsidRDefault="00E74E11" w:rsidP="004156F8">
      <w:pPr>
        <w:jc w:val="both"/>
        <w:rPr>
          <w:b/>
        </w:rPr>
      </w:pPr>
    </w:p>
    <w:sectPr w:rsidR="00E74E11" w:rsidRPr="007B1011" w:rsidSect="005149CA">
      <w:pgSz w:w="11905" w:h="16837"/>
      <w:pgMar w:top="1134" w:right="1134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/>
      </w:rPr>
    </w:lvl>
  </w:abstractNum>
  <w:abstractNum w:abstractNumId="2">
    <w:nsid w:val="00000004"/>
    <w:multiLevelType w:val="singleLevel"/>
    <w:tmpl w:val="00000004"/>
    <w:name w:val="WW8Num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1398"/>
        </w:tabs>
        <w:ind w:left="1398" w:hanging="360"/>
      </w:pPr>
      <w:rPr>
        <w:rFonts w:ascii="Symbol" w:hAnsi="Symbol"/>
      </w:r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drawingGridHorizontalSpacing w:val="120"/>
  <w:displayHorizontalDrawingGridEvery w:val="0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1011"/>
    <w:rsid w:val="0006153B"/>
    <w:rsid w:val="00110C02"/>
    <w:rsid w:val="002E26AA"/>
    <w:rsid w:val="00310533"/>
    <w:rsid w:val="004156F8"/>
    <w:rsid w:val="00494B5E"/>
    <w:rsid w:val="004A4A5A"/>
    <w:rsid w:val="004D07F2"/>
    <w:rsid w:val="004D657D"/>
    <w:rsid w:val="00506A19"/>
    <w:rsid w:val="005149CA"/>
    <w:rsid w:val="005155C8"/>
    <w:rsid w:val="00563650"/>
    <w:rsid w:val="005D695A"/>
    <w:rsid w:val="005E2D89"/>
    <w:rsid w:val="007B1011"/>
    <w:rsid w:val="007C7CD5"/>
    <w:rsid w:val="00872253"/>
    <w:rsid w:val="00892ABE"/>
    <w:rsid w:val="008B107B"/>
    <w:rsid w:val="008C3CC6"/>
    <w:rsid w:val="008C665E"/>
    <w:rsid w:val="00A16D9E"/>
    <w:rsid w:val="00A52770"/>
    <w:rsid w:val="00BE5AAD"/>
    <w:rsid w:val="00C66343"/>
    <w:rsid w:val="00CB0AB2"/>
    <w:rsid w:val="00D2525D"/>
    <w:rsid w:val="00DA4126"/>
    <w:rsid w:val="00DB035D"/>
    <w:rsid w:val="00E12A5D"/>
    <w:rsid w:val="00E31AC3"/>
    <w:rsid w:val="00E74E11"/>
    <w:rsid w:val="00FD0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011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919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http://upload.wikimedia.org/wikipedia/commons/6/6f/Struttura_della_cellula_animale.sv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http://www.multytheme.com/cultura/lacellula/images/Cellula_Eucariota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400</Words>
  <Characters>2281</Characters>
  <Application>Microsoft Office Word</Application>
  <DocSecurity>0</DocSecurity>
  <Lines>19</Lines>
  <Paragraphs>5</Paragraphs>
  <ScaleCrop>false</ScaleCrop>
  <Company/>
  <LinksUpToDate>false</LinksUpToDate>
  <CharactersWithSpaces>2676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</dc:title>
  <dc:subject/>
  <dc:creator>dino2000</dc:creator>
  <cp:keywords/>
  <dc:description/>
  <cp:lastModifiedBy>dino</cp:lastModifiedBy>
  <cp:revision>4</cp:revision>
  <dcterms:created xsi:type="dcterms:W3CDTF">2014-06-03T18:53:00Z</dcterms:created>
  <dcterms:modified xsi:type="dcterms:W3CDTF">2014-06-15T14:36:00Z</dcterms:modified>
</cp:coreProperties>
</file>